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92" w:rsidRDefault="00A53E92">
      <w:pPr>
        <w:rPr>
          <w:rFonts w:ascii="Cambria" w:hAnsi="Cambria"/>
        </w:rPr>
      </w:pPr>
      <w:r>
        <w:rPr>
          <w:rFonts w:ascii="Cambria" w:hAnsi="Cambria"/>
        </w:rPr>
        <w:t>•P39, Figure</w:t>
      </w:r>
      <w:r w:rsidR="0028552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2: </w:t>
      </w:r>
    </w:p>
    <w:p w:rsidR="0028552D" w:rsidRDefault="00A53E92">
      <w:pPr>
        <w:rPr>
          <w:rFonts w:ascii="Cambria" w:hAnsi="Cambria"/>
        </w:rPr>
      </w:pPr>
      <w:r>
        <w:rPr>
          <w:rFonts w:ascii="Cambria" w:hAnsi="Cambria"/>
        </w:rPr>
        <w:t>Code:</w:t>
      </w:r>
      <w:r w:rsidR="0028552D">
        <w:rPr>
          <w:rFonts w:ascii="Cambria" w:hAnsi="Cambria"/>
        </w:rPr>
        <w:t xml:space="preserve"> pvalue_SimulationCode_BinormialProbabilities.txt</w:t>
      </w:r>
    </w:p>
    <w:p w:rsidR="00A53E92" w:rsidRDefault="00A53E92">
      <w:pPr>
        <w:rPr>
          <w:rFonts w:ascii="Cambria" w:hAnsi="Cambria"/>
        </w:rPr>
      </w:pPr>
      <w:r>
        <w:rPr>
          <w:rFonts w:ascii="Cambria" w:hAnsi="Cambria"/>
        </w:rPr>
        <w:t xml:space="preserve">Simulation results for </w:t>
      </w:r>
      <w:proofErr w:type="spellStart"/>
      <w:r>
        <w:rPr>
          <w:rFonts w:ascii="Cambria" w:hAnsi="Cambria"/>
        </w:rPr>
        <w:t>P</w:t>
      </w:r>
      <w:r w:rsidRPr="00A53E92">
        <w:rPr>
          <w:rFonts w:ascii="Cambria" w:hAnsi="Cambria"/>
          <w:i/>
        </w:rPr>
        <w:t>v</w:t>
      </w:r>
      <w:proofErr w:type="spellEnd"/>
      <w:r>
        <w:rPr>
          <w:rFonts w:ascii="Cambria" w:hAnsi="Cambria"/>
        </w:rPr>
        <w:t>: data3000_2_2_2012.txt</w:t>
      </w:r>
    </w:p>
    <w:p w:rsidR="0028552D" w:rsidRDefault="0028552D">
      <w:pPr>
        <w:rPr>
          <w:rFonts w:ascii="Cambria" w:hAnsi="Cambria"/>
        </w:rPr>
      </w:pPr>
      <w:r>
        <w:rPr>
          <w:rFonts w:ascii="Cambria" w:hAnsi="Cambria"/>
        </w:rPr>
        <w:t>Code used to read data3000_2_2_2012.txt: 1_ReadData.m</w:t>
      </w:r>
    </w:p>
    <w:p w:rsidR="0028552D" w:rsidRDefault="0028552D">
      <w:pPr>
        <w:rPr>
          <w:rFonts w:ascii="Cambria" w:hAnsi="Cambria"/>
        </w:rPr>
      </w:pPr>
      <w:r>
        <w:rPr>
          <w:rFonts w:ascii="Cambria" w:hAnsi="Cambria"/>
        </w:rPr>
        <w:t xml:space="preserve">Code used to compute the </w:t>
      </w:r>
      <w:proofErr w:type="spellStart"/>
      <w:r>
        <w:rPr>
          <w:rFonts w:ascii="Cambria" w:hAnsi="Cambria"/>
        </w:rPr>
        <w:t>Kolmogorov</w:t>
      </w:r>
      <w:proofErr w:type="spellEnd"/>
      <w:r>
        <w:rPr>
          <w:rFonts w:ascii="Cambria" w:hAnsi="Cambria"/>
        </w:rPr>
        <w:t>-Smirnov statistic: 3_FitStatistics.m</w:t>
      </w:r>
    </w:p>
    <w:p w:rsidR="0028552D" w:rsidRDefault="0028552D">
      <w:pPr>
        <w:rPr>
          <w:rFonts w:ascii="Cambria" w:hAnsi="Cambria"/>
        </w:rPr>
      </w:pPr>
      <w:r>
        <w:rPr>
          <w:rFonts w:ascii="Cambria" w:hAnsi="Cambria"/>
        </w:rPr>
        <w:t>Code to draw Figure 2: 2_HistLabels_5subs.m</w:t>
      </w:r>
    </w:p>
    <w:p w:rsidR="0028552D" w:rsidRDefault="0028552D">
      <w:pPr>
        <w:rPr>
          <w:rFonts w:ascii="Cambria" w:hAnsi="Cambria"/>
        </w:rPr>
      </w:pPr>
    </w:p>
    <w:p w:rsidR="00A53E92" w:rsidRPr="00A53E92" w:rsidRDefault="00A53E92">
      <w:pPr>
        <w:rPr>
          <w:rFonts w:ascii="Cambria" w:hAnsi="Cambria"/>
        </w:rPr>
      </w:pPr>
    </w:p>
    <w:p w:rsidR="00894976" w:rsidRDefault="00A53E92">
      <w:r>
        <w:rPr>
          <w:rFonts w:ascii="Cambria" w:hAnsi="Cambria"/>
        </w:rPr>
        <w:t>•</w:t>
      </w:r>
      <w:r w:rsidR="00894976">
        <w:t>P40, Figure</w:t>
      </w:r>
      <w:r w:rsidR="0028552D">
        <w:t xml:space="preserve"> </w:t>
      </w:r>
      <w:r w:rsidR="00894976">
        <w:t xml:space="preserve">3: </w:t>
      </w:r>
    </w:p>
    <w:p w:rsidR="00894976" w:rsidRDefault="00894976">
      <w:r>
        <w:t>Code: SimulationDataAnalysis_Con</w:t>
      </w:r>
      <w:r w:rsidR="00A53E92">
        <w:t>stantbinomialProbs_Pr_Sub10.txt</w:t>
      </w:r>
    </w:p>
    <w:p w:rsidR="00894976" w:rsidRDefault="00A53E92">
      <w:r>
        <w:t>Simulation r</w:t>
      </w:r>
      <w:r w:rsidR="00894976">
        <w:t>esults for Pr: data3000_pr.txt</w:t>
      </w:r>
    </w:p>
    <w:p w:rsidR="00894976" w:rsidRDefault="00894976">
      <w:r>
        <w:t xml:space="preserve">Code used to read data3000_pr.txt: </w:t>
      </w:r>
      <w:proofErr w:type="spellStart"/>
      <w:r>
        <w:t>ReadData.m</w:t>
      </w:r>
      <w:proofErr w:type="spellEnd"/>
    </w:p>
    <w:p w:rsidR="00A53E92" w:rsidRDefault="00894976">
      <w:r>
        <w:t>Code used</w:t>
      </w:r>
      <w:r w:rsidR="0028552D">
        <w:t xml:space="preserve"> to compute the </w:t>
      </w:r>
      <w:proofErr w:type="spellStart"/>
      <w:r w:rsidR="0028552D">
        <w:t>Kolmogorox</w:t>
      </w:r>
      <w:proofErr w:type="spellEnd"/>
      <w:r w:rsidR="0028552D">
        <w:t>-Smirnov statistic</w:t>
      </w:r>
      <w:r w:rsidR="00A53E92">
        <w:t xml:space="preserve">: </w:t>
      </w:r>
      <w:proofErr w:type="spellStart"/>
      <w:r w:rsidR="00A53E92">
        <w:t>FitStatistics.m</w:t>
      </w:r>
      <w:proofErr w:type="spellEnd"/>
    </w:p>
    <w:p w:rsidR="00A53E92" w:rsidRDefault="00A53E92">
      <w:r>
        <w:t>Code to draw Figure 3: Hist4.m</w:t>
      </w:r>
    </w:p>
    <w:p w:rsidR="0028552D" w:rsidRDefault="0028552D">
      <w:pPr>
        <w:rPr>
          <w:rFonts w:ascii="Cambria" w:hAnsi="Cambria"/>
        </w:rPr>
      </w:pPr>
    </w:p>
    <w:p w:rsidR="00467475" w:rsidRDefault="00A53E92">
      <w:r>
        <w:rPr>
          <w:rFonts w:ascii="Cambria" w:hAnsi="Cambria"/>
        </w:rPr>
        <w:t>•</w:t>
      </w:r>
      <w:r>
        <w:t>P41</w:t>
      </w:r>
      <w:r w:rsidR="00467475">
        <w:t xml:space="preserve">, Table 1: </w:t>
      </w:r>
    </w:p>
    <w:p w:rsidR="00894976" w:rsidRDefault="00894976">
      <w:r>
        <w:t xml:space="preserve">Full Data Sets: </w:t>
      </w:r>
      <w:proofErr w:type="spellStart"/>
      <w:r>
        <w:t>Independencetest_SB.m</w:t>
      </w:r>
      <w:proofErr w:type="spellEnd"/>
    </w:p>
    <w:p w:rsidR="00894976" w:rsidRDefault="00894976">
      <w:r>
        <w:t>First 4 trials removed: Independencetest_SB_4removed.m</w:t>
      </w:r>
    </w:p>
    <w:p w:rsidR="0028552D" w:rsidRDefault="0028552D">
      <w:pPr>
        <w:rPr>
          <w:rFonts w:ascii="Cambria" w:hAnsi="Cambria"/>
        </w:rPr>
      </w:pPr>
    </w:p>
    <w:p w:rsidR="00467475" w:rsidRDefault="00A53E92">
      <w:r>
        <w:rPr>
          <w:rFonts w:ascii="Cambria" w:hAnsi="Cambria"/>
        </w:rPr>
        <w:t>•</w:t>
      </w:r>
      <w:r>
        <w:t>P42, Table 2</w:t>
      </w:r>
      <w:r w:rsidR="00467475">
        <w:t>:</w:t>
      </w:r>
    </w:p>
    <w:p w:rsidR="0028552D" w:rsidRDefault="0028552D">
      <w:proofErr w:type="spellStart"/>
      <w:r>
        <w:rPr>
          <w:rFonts w:ascii="Cambria" w:hAnsi="Cambria"/>
        </w:rPr>
        <w:t>P</w:t>
      </w:r>
      <w:r w:rsidRPr="00A53E92">
        <w:rPr>
          <w:rFonts w:ascii="Cambria" w:hAnsi="Cambria"/>
          <w:i/>
        </w:rPr>
        <w:t>v</w:t>
      </w:r>
      <w:proofErr w:type="spellEnd"/>
      <w:r>
        <w:rPr>
          <w:rFonts w:ascii="Cambria" w:hAnsi="Cambria"/>
        </w:rPr>
        <w:t xml:space="preserve">: </w:t>
      </w:r>
      <w:r w:rsidR="00027143">
        <w:rPr>
          <w:rFonts w:ascii="Cambria" w:hAnsi="Cambria"/>
        </w:rPr>
        <w:t>4_Distributionalcomparisons.m</w:t>
      </w:r>
    </w:p>
    <w:p w:rsidR="0028552D" w:rsidRDefault="0028552D">
      <w:r>
        <w:t xml:space="preserve">Pr: the last part of </w:t>
      </w:r>
      <w:proofErr w:type="spellStart"/>
      <w:r>
        <w:t>FitStatistics.m</w:t>
      </w:r>
      <w:proofErr w:type="spellEnd"/>
    </w:p>
    <w:p w:rsidR="0028552D" w:rsidRDefault="0028552D"/>
    <w:p w:rsidR="0083040B" w:rsidRDefault="0028552D">
      <w:pPr>
        <w:rPr>
          <w:rFonts w:ascii="Cambria" w:hAnsi="Cambria"/>
        </w:rPr>
      </w:pPr>
      <w:r>
        <w:rPr>
          <w:rFonts w:ascii="Cambria" w:hAnsi="Cambria"/>
        </w:rPr>
        <w:t>•P</w:t>
      </w:r>
      <w:r w:rsidR="0083040B">
        <w:rPr>
          <w:rFonts w:ascii="Cambria" w:hAnsi="Cambria"/>
        </w:rPr>
        <w:t>43, Table 3:</w:t>
      </w:r>
    </w:p>
    <w:p w:rsidR="00541CB9" w:rsidRDefault="0083040B">
      <w:pPr>
        <w:rPr>
          <w:rFonts w:ascii="Cambria" w:hAnsi="Cambria"/>
        </w:rPr>
      </w:pPr>
      <w:r>
        <w:rPr>
          <w:rFonts w:ascii="Cambria" w:hAnsi="Cambria"/>
        </w:rPr>
        <w:t>Code:</w:t>
      </w:r>
      <w:r w:rsidR="00541CB9">
        <w:rPr>
          <w:rFonts w:ascii="Cambria" w:hAnsi="Cambria"/>
        </w:rPr>
        <w:t xml:space="preserve"> </w:t>
      </w:r>
      <w:proofErr w:type="spellStart"/>
      <w:r w:rsidR="00541CB9">
        <w:rPr>
          <w:rFonts w:ascii="Cambria" w:hAnsi="Cambria"/>
        </w:rPr>
        <w:t>Rcode</w:t>
      </w:r>
      <w:proofErr w:type="spellEnd"/>
    </w:p>
    <w:p w:rsidR="00541CB9" w:rsidRDefault="00541CB9">
      <w:r>
        <w:rPr>
          <w:rFonts w:ascii="Cambria" w:hAnsi="Cambria"/>
        </w:rPr>
        <w:t xml:space="preserve">Results for Full Data Sets: Cash I_fullsets.txt, Cash II_fullsets.txt, </w:t>
      </w:r>
      <w:proofErr w:type="gramStart"/>
      <w:r>
        <w:rPr>
          <w:rFonts w:ascii="Cambria" w:hAnsi="Cambria"/>
        </w:rPr>
        <w:t>ncg</w:t>
      </w:r>
      <w:proofErr w:type="gramEnd"/>
      <w:r>
        <w:rPr>
          <w:rFonts w:ascii="Cambria" w:hAnsi="Cambria"/>
        </w:rPr>
        <w:t>_fullsets.txt</w:t>
      </w:r>
    </w:p>
    <w:p w:rsidR="00541CB9" w:rsidRDefault="00541CB9">
      <w:pPr>
        <w:rPr>
          <w:rFonts w:ascii="Cambria" w:hAnsi="Cambria"/>
        </w:rPr>
      </w:pPr>
      <w:r>
        <w:rPr>
          <w:rFonts w:ascii="Cambria" w:hAnsi="Cambria"/>
        </w:rPr>
        <w:t xml:space="preserve">Results for First 4 Trials Removed: Cash I_4rowsdeleted.txt, </w:t>
      </w:r>
    </w:p>
    <w:p w:rsidR="00541CB9" w:rsidRDefault="00541CB9">
      <w:pPr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Cash II_4rowsdeleted.txt, </w:t>
      </w:r>
    </w:p>
    <w:p w:rsidR="00541CB9" w:rsidRDefault="00541CB9">
      <w:pPr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</w:t>
      </w:r>
      <w:proofErr w:type="gramStart"/>
      <w:r>
        <w:rPr>
          <w:rFonts w:ascii="Cambria" w:hAnsi="Cambria"/>
        </w:rPr>
        <w:t>ncg</w:t>
      </w:r>
      <w:proofErr w:type="gramEnd"/>
      <w:r>
        <w:rPr>
          <w:rFonts w:ascii="Cambria" w:hAnsi="Cambria"/>
        </w:rPr>
        <w:t>_4rowsdeleted.txt</w:t>
      </w:r>
    </w:p>
    <w:p w:rsidR="005A5D3D" w:rsidRDefault="005A5D3D"/>
    <w:p w:rsidR="0028552D" w:rsidRDefault="0028552D"/>
    <w:p w:rsidR="005A5D3D" w:rsidRDefault="005A5D3D">
      <w:pPr>
        <w:rPr>
          <w:rFonts w:ascii="Cambria" w:hAnsi="Cambria"/>
        </w:rPr>
      </w:pPr>
      <w:r>
        <w:rPr>
          <w:rFonts w:ascii="Cambria" w:hAnsi="Cambria"/>
        </w:rPr>
        <w:t xml:space="preserve">•P44, Table 4: </w:t>
      </w:r>
    </w:p>
    <w:p w:rsidR="005A5D3D" w:rsidRDefault="005A5D3D">
      <w:pPr>
        <w:rPr>
          <w:rFonts w:ascii="Cambria" w:hAnsi="Cambria"/>
        </w:rPr>
      </w:pPr>
      <w:r>
        <w:rPr>
          <w:rFonts w:ascii="Cambria" w:hAnsi="Cambria"/>
        </w:rPr>
        <w:t xml:space="preserve">Results for Full Data Sets: Cash </w:t>
      </w:r>
      <w:proofErr w:type="spellStart"/>
      <w:r>
        <w:rPr>
          <w:rFonts w:ascii="Cambria" w:hAnsi="Cambria"/>
        </w:rPr>
        <w:t>I_All.csv</w:t>
      </w:r>
      <w:proofErr w:type="spellEnd"/>
      <w:r>
        <w:rPr>
          <w:rFonts w:ascii="Cambria" w:hAnsi="Cambria"/>
        </w:rPr>
        <w:t xml:space="preserve">, Cash </w:t>
      </w:r>
      <w:proofErr w:type="spellStart"/>
      <w:r>
        <w:rPr>
          <w:rFonts w:ascii="Cambria" w:hAnsi="Cambria"/>
        </w:rPr>
        <w:t>II_All.csv</w:t>
      </w:r>
      <w:proofErr w:type="spellEnd"/>
      <w:r>
        <w:rPr>
          <w:rFonts w:ascii="Cambria" w:hAnsi="Cambria"/>
        </w:rPr>
        <w:t xml:space="preserve">, </w:t>
      </w:r>
      <w:proofErr w:type="spellStart"/>
      <w:proofErr w:type="gramStart"/>
      <w:r>
        <w:rPr>
          <w:rFonts w:ascii="Cambria" w:hAnsi="Cambria"/>
        </w:rPr>
        <w:t>Ncg</w:t>
      </w:r>
      <w:proofErr w:type="gramEnd"/>
      <w:r>
        <w:rPr>
          <w:rFonts w:ascii="Cambria" w:hAnsi="Cambria"/>
        </w:rPr>
        <w:t>_All.csv</w:t>
      </w:r>
      <w:proofErr w:type="spellEnd"/>
    </w:p>
    <w:p w:rsidR="005A5D3D" w:rsidRDefault="005A5D3D">
      <w:pPr>
        <w:rPr>
          <w:rFonts w:ascii="Cambria" w:hAnsi="Cambria"/>
        </w:rPr>
      </w:pPr>
      <w:r>
        <w:rPr>
          <w:rFonts w:ascii="Cambria" w:hAnsi="Cambria"/>
        </w:rPr>
        <w:t xml:space="preserve">Results for first 4 trials removed: Cash I_4deleted.csv, </w:t>
      </w:r>
    </w:p>
    <w:p w:rsidR="005A5D3D" w:rsidRDefault="005A5D3D" w:rsidP="005A5D3D">
      <w:pPr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Cash II_4deleted.csv, Ncg_4deleted.csv                                                      </w:t>
      </w:r>
    </w:p>
    <w:p w:rsidR="00027143" w:rsidRDefault="00027143">
      <w:pPr>
        <w:rPr>
          <w:rFonts w:ascii="Cambria" w:hAnsi="Cambria"/>
        </w:rPr>
      </w:pPr>
    </w:p>
    <w:p w:rsidR="0028552D" w:rsidRDefault="005A5D3D">
      <w:r>
        <w:rPr>
          <w:rFonts w:ascii="Cambria" w:hAnsi="Cambria"/>
        </w:rPr>
        <w:t>•P45, Table 5: independencetest_SB_tableA4_A6.m</w:t>
      </w:r>
    </w:p>
    <w:p w:rsidR="0028552D" w:rsidRDefault="0028552D"/>
    <w:p w:rsidR="00894976" w:rsidRDefault="00894976"/>
    <w:sectPr w:rsidR="00894976" w:rsidSect="0089497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94976"/>
    <w:rsid w:val="00027143"/>
    <w:rsid w:val="0028552D"/>
    <w:rsid w:val="00467475"/>
    <w:rsid w:val="00541CB9"/>
    <w:rsid w:val="005A5D3D"/>
    <w:rsid w:val="0083040B"/>
    <w:rsid w:val="00894976"/>
    <w:rsid w:val="00A53E92"/>
    <w:rsid w:val="00B700E8"/>
    <w:rsid w:val="00D45211"/>
  </w:rsids>
  <m:mathPr>
    <m:mathFont m:val="맑은 고딕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EE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1317</Characters>
  <Application>Microsoft Macintosh Word</Application>
  <DocSecurity>0</DocSecurity>
  <Lines>10</Lines>
  <Paragraphs>2</Paragraphs>
  <ScaleCrop>false</ScaleCrop>
  <Company>University of Illinois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 shil  Cha</dc:creator>
  <cp:keywords/>
  <cp:lastModifiedBy>Yun shil  Cha</cp:lastModifiedBy>
  <cp:revision>4</cp:revision>
  <dcterms:created xsi:type="dcterms:W3CDTF">2012-03-30T02:51:00Z</dcterms:created>
  <dcterms:modified xsi:type="dcterms:W3CDTF">2012-03-30T20:43:00Z</dcterms:modified>
</cp:coreProperties>
</file>